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EC5" w:rsidRDefault="00433DFC" w:rsidP="00433DFC">
      <w:pPr>
        <w:jc w:val="center"/>
        <w:rPr>
          <w:rFonts w:ascii="Times New Roman" w:hAnsi="Times New Roman" w:cs="Times New Roman"/>
        </w:rPr>
      </w:pPr>
      <w:r>
        <w:rPr>
          <w:rFonts w:ascii="Times New Roman" w:hAnsi="Times New Roman" w:cs="Times New Roman"/>
        </w:rPr>
        <w:t>REFUERZO GRUPO 7.1 ESPAÑOL PRIMER PERIODO 2020</w:t>
      </w:r>
    </w:p>
    <w:p w:rsidR="00433DFC" w:rsidRDefault="00433DFC" w:rsidP="00433DFC">
      <w:pPr>
        <w:jc w:val="center"/>
        <w:rPr>
          <w:rFonts w:ascii="Times New Roman" w:hAnsi="Times New Roman" w:cs="Times New Roman"/>
        </w:rPr>
      </w:pPr>
      <w:r>
        <w:rPr>
          <w:rFonts w:ascii="Times New Roman" w:hAnsi="Times New Roman" w:cs="Times New Roman"/>
        </w:rPr>
        <w:t xml:space="preserve">Docentes: Claudia García y Gloria </w:t>
      </w:r>
      <w:proofErr w:type="spellStart"/>
      <w:r>
        <w:rPr>
          <w:rFonts w:ascii="Times New Roman" w:hAnsi="Times New Roman" w:cs="Times New Roman"/>
        </w:rPr>
        <w:t>Deossa</w:t>
      </w:r>
      <w:proofErr w:type="spellEnd"/>
      <w:r>
        <w:rPr>
          <w:rFonts w:ascii="Times New Roman" w:hAnsi="Times New Roman" w:cs="Times New Roman"/>
        </w:rPr>
        <w:t xml:space="preserve"> </w:t>
      </w:r>
    </w:p>
    <w:p w:rsidR="00433DFC" w:rsidRDefault="00433DFC" w:rsidP="00433DFC">
      <w:pPr>
        <w:jc w:val="center"/>
        <w:rPr>
          <w:rFonts w:ascii="Times New Roman" w:hAnsi="Times New Roman" w:cs="Times New Roman"/>
        </w:rPr>
      </w:pPr>
    </w:p>
    <w:p w:rsidR="00433DFC" w:rsidRDefault="00433DFC" w:rsidP="00433DFC">
      <w:pPr>
        <w:pStyle w:val="Prrafodelista"/>
        <w:numPr>
          <w:ilvl w:val="0"/>
          <w:numId w:val="1"/>
        </w:numPr>
        <w:jc w:val="both"/>
        <w:rPr>
          <w:rFonts w:ascii="Times New Roman" w:hAnsi="Times New Roman" w:cs="Times New Roman"/>
          <w:b/>
        </w:rPr>
      </w:pPr>
      <w:r w:rsidRPr="00433DFC">
        <w:rPr>
          <w:rFonts w:ascii="Times New Roman" w:hAnsi="Times New Roman" w:cs="Times New Roman"/>
          <w:b/>
        </w:rPr>
        <w:t>Lea la siguiente crónica y conteste la actividad</w:t>
      </w:r>
    </w:p>
    <w:p w:rsidR="00433DFC" w:rsidRDefault="00433DFC" w:rsidP="00433DFC">
      <w:pPr>
        <w:pStyle w:val="Prrafodelista"/>
        <w:jc w:val="both"/>
        <w:rPr>
          <w:rFonts w:ascii="Times New Roman" w:hAnsi="Times New Roman" w:cs="Times New Roman"/>
          <w:b/>
        </w:rPr>
      </w:pPr>
    </w:p>
    <w:p w:rsidR="00433DFC" w:rsidRDefault="00433DFC" w:rsidP="00433DFC">
      <w:pPr>
        <w:pStyle w:val="Prrafodelista"/>
        <w:jc w:val="center"/>
        <w:rPr>
          <w:rFonts w:ascii="Times New Roman" w:hAnsi="Times New Roman" w:cs="Times New Roman"/>
          <w:b/>
        </w:rPr>
      </w:pPr>
      <w:r>
        <w:rPr>
          <w:rFonts w:ascii="Times New Roman" w:hAnsi="Times New Roman" w:cs="Times New Roman"/>
          <w:b/>
        </w:rPr>
        <w:t>La niña más odiosa del mundo</w:t>
      </w:r>
    </w:p>
    <w:p w:rsidR="00433DFC" w:rsidRDefault="00433DFC" w:rsidP="00433DFC">
      <w:pPr>
        <w:jc w:val="both"/>
        <w:rPr>
          <w:rFonts w:ascii="Times New Roman" w:hAnsi="Times New Roman" w:cs="Times New Roman"/>
          <w:color w:val="252525"/>
          <w:shd w:val="clear" w:color="auto" w:fill="FFFFFF"/>
        </w:rPr>
      </w:pPr>
      <w:r w:rsidRPr="00433DFC">
        <w:rPr>
          <w:rFonts w:ascii="Times New Roman" w:hAnsi="Times New Roman" w:cs="Times New Roman"/>
          <w:color w:val="252525"/>
          <w:shd w:val="clear" w:color="auto" w:fill="FFFFFF"/>
        </w:rPr>
        <w:t>No hubo en mi infancia una niña más antipática que Socorrito Pino. Confieso que en muchas oraciones le pedí a Dios que la dejara calva, que no le salieran de nuevo los dientes de arriba, o que, en el mejor de los casos, se la llevaran –con dientes y cabello, no importa– al punto más remoto de la Tierra, donde jamás volviera yo a saber de su vida.</w:t>
      </w:r>
      <w:r w:rsidRPr="00433DFC">
        <w:rPr>
          <w:rFonts w:ascii="Times New Roman" w:hAnsi="Times New Roman" w:cs="Times New Roman"/>
          <w:color w:val="252525"/>
        </w:rPr>
        <w:br/>
      </w:r>
      <w:r w:rsidRPr="00433DFC">
        <w:rPr>
          <w:rFonts w:ascii="Times New Roman" w:hAnsi="Times New Roman" w:cs="Times New Roman"/>
          <w:color w:val="252525"/>
          <w:shd w:val="clear" w:color="auto" w:fill="FFFFFF"/>
        </w:rPr>
        <w:t>Aún hoy estoy convencido de que aquel fastidio era justo: Socorrito Pino arruinaba mis alegrías, y parecía tener entre ceja y ceja el propósito de no dejarme tranquilo ni un minuto. Cuando yo peleaba con mi hermana Chari, ahí aparecía Socorrito como convidada de pesadilla, para impedir que le pegara. Lo hacía interponiéndose entre mi hermana y yo o poniéndole quejas a mi abuelo.</w:t>
      </w:r>
      <w:r w:rsidRPr="00433DFC">
        <w:rPr>
          <w:rFonts w:ascii="Times New Roman" w:hAnsi="Times New Roman" w:cs="Times New Roman"/>
          <w:color w:val="252525"/>
        </w:rPr>
        <w:br/>
      </w:r>
      <w:r w:rsidRPr="00433DFC">
        <w:rPr>
          <w:rFonts w:ascii="Times New Roman" w:hAnsi="Times New Roman" w:cs="Times New Roman"/>
          <w:color w:val="252525"/>
          <w:shd w:val="clear" w:color="auto" w:fill="FFFFFF"/>
        </w:rPr>
        <w:t>Cuando, después del baño, me ponía frente al espejo para peinarme, la muchachita insistía en que yo estaba perdiendo el tiempo, pues las peinadas no hacían milagros.</w:t>
      </w:r>
      <w:r w:rsidRPr="00433DFC">
        <w:rPr>
          <w:rFonts w:ascii="Times New Roman" w:hAnsi="Times New Roman" w:cs="Times New Roman"/>
          <w:color w:val="252525"/>
        </w:rPr>
        <w:br/>
      </w:r>
      <w:r w:rsidRPr="00433DFC">
        <w:rPr>
          <w:rFonts w:ascii="Times New Roman" w:hAnsi="Times New Roman" w:cs="Times New Roman"/>
          <w:color w:val="252525"/>
          <w:shd w:val="clear" w:color="auto" w:fill="FFFFFF"/>
        </w:rPr>
        <w:t>Muchas de mis siestas, que en aquella época eran sagradas, fueron interrumpidas bruscamente por Socorrito Pino, que me jalaba los dedos de los pies y luego salía corriendo, con una risita de triunfo que me taladraba los nervios. Como vivía metida en mi casa a toda hora, conocía el penoso secreto de que yo, con doce años, todavía me orinaba en la cama, y hasta se atrevía a preguntarme si aquello no me parecía vergonzoso. Un día llegó al extremo de decirme que ella no creía que yo mojara la cama por enfermedad sino por la pura pereza de levantarme por las madrugadas.</w:t>
      </w:r>
      <w:r w:rsidRPr="00433DFC">
        <w:rPr>
          <w:rFonts w:ascii="Times New Roman" w:hAnsi="Times New Roman" w:cs="Times New Roman"/>
          <w:color w:val="252525"/>
        </w:rPr>
        <w:br/>
      </w:r>
      <w:r w:rsidRPr="00433DFC">
        <w:rPr>
          <w:rFonts w:ascii="Times New Roman" w:hAnsi="Times New Roman" w:cs="Times New Roman"/>
          <w:color w:val="252525"/>
          <w:shd w:val="clear" w:color="auto" w:fill="FFFFFF"/>
        </w:rPr>
        <w:t>En otra ocasión, Socorrito Pino pasó por el parque en el preciso momento en que yo le pegaba un chicle en la cabeza y le gritaba groserías a un compañero que había desperdiciado un gol fácil. Enseguida, hizo un gesto acusador con el dedo índice, y aunque no entendí lo</w:t>
      </w:r>
      <w:r w:rsidR="009D2621">
        <w:rPr>
          <w:rFonts w:ascii="Times New Roman" w:hAnsi="Times New Roman" w:cs="Times New Roman"/>
          <w:color w:val="252525"/>
          <w:shd w:val="clear" w:color="auto" w:fill="FFFFFF"/>
        </w:rPr>
        <w:t xml:space="preserve"> </w:t>
      </w:r>
      <w:bookmarkStart w:id="0" w:name="_GoBack"/>
      <w:bookmarkEnd w:id="0"/>
      <w:r w:rsidRPr="00433DFC">
        <w:rPr>
          <w:rFonts w:ascii="Times New Roman" w:hAnsi="Times New Roman" w:cs="Times New Roman"/>
          <w:color w:val="252525"/>
          <w:shd w:val="clear" w:color="auto" w:fill="FFFFFF"/>
        </w:rPr>
        <w:t>que me dijo, deduje que se lo iba a contar a mi abuelo. Dicho y hecho: mi abuelo me asestó una muenda realmente memorable.</w:t>
      </w:r>
      <w:r w:rsidRPr="00433DFC">
        <w:rPr>
          <w:rFonts w:ascii="Times New Roman" w:hAnsi="Times New Roman" w:cs="Times New Roman"/>
          <w:color w:val="252525"/>
        </w:rPr>
        <w:br/>
      </w:r>
      <w:r w:rsidRPr="00433DFC">
        <w:rPr>
          <w:rFonts w:ascii="Times New Roman" w:hAnsi="Times New Roman" w:cs="Times New Roman"/>
          <w:color w:val="252525"/>
          <w:shd w:val="clear" w:color="auto" w:fill="FFFFFF"/>
        </w:rPr>
        <w:t>En medio del llanto, le eché a Socorrito la culpa de lo que me había pasado, pensando ingenuamente que le remordería la conciencia. Lo único que conseguí sacarle fue una frase fría que, además, encubría nuevas amenazas:</w:t>
      </w:r>
      <w:r w:rsidRPr="00433DFC">
        <w:rPr>
          <w:rFonts w:ascii="Times New Roman" w:hAnsi="Times New Roman" w:cs="Times New Roman"/>
          <w:color w:val="252525"/>
        </w:rPr>
        <w:br/>
      </w:r>
      <w:r w:rsidRPr="00433DFC">
        <w:rPr>
          <w:rFonts w:ascii="Times New Roman" w:hAnsi="Times New Roman" w:cs="Times New Roman"/>
          <w:color w:val="252525"/>
          <w:shd w:val="clear" w:color="auto" w:fill="FFFFFF"/>
        </w:rPr>
        <w:t>–Nada de eso – dijo, con una cierta resolución adulta–. Los niños no deben decir malas palabras.</w:t>
      </w:r>
      <w:r w:rsidRPr="00433DFC">
        <w:rPr>
          <w:rFonts w:ascii="Times New Roman" w:hAnsi="Times New Roman" w:cs="Times New Roman"/>
          <w:color w:val="252525"/>
        </w:rPr>
        <w:br/>
      </w:r>
      <w:r w:rsidRPr="00433DFC">
        <w:rPr>
          <w:rFonts w:ascii="Times New Roman" w:hAnsi="Times New Roman" w:cs="Times New Roman"/>
          <w:color w:val="252525"/>
          <w:shd w:val="clear" w:color="auto" w:fill="FFFFFF"/>
        </w:rPr>
        <w:t>No voy a dármelas de Santa Claus. De hecho, como pueden colegir por la escena del parque, yo no era, como decía mi abuela Elvia, ninguna pelusita inofensiva. Pero juro que a Socorrito Pino jamás le di pie para que invadiera todos los espacios de mi vida, para que no me dejara respirar ni cuando jugaba futbol ni cuando dormía. Jamás le busqué el lado. Nunca fui a su casa –que quedaba en la misma calle donde yo vivía– a molestarla. No me levantaba por la mañana maquinando planes que pudieran afectarla, a diferencia de ella, que sí parecía concentrada en el proyecto de destruirme. Socorrito Pino se movía por donde quiera que yo me moviera, y me amargaba los días con una eficiencia digna de mejor causa.</w:t>
      </w:r>
      <w:r w:rsidRPr="00433DFC">
        <w:rPr>
          <w:rFonts w:ascii="Times New Roman" w:hAnsi="Times New Roman" w:cs="Times New Roman"/>
          <w:color w:val="252525"/>
        </w:rPr>
        <w:br/>
      </w:r>
      <w:r w:rsidRPr="00433DFC">
        <w:rPr>
          <w:rFonts w:ascii="Times New Roman" w:hAnsi="Times New Roman" w:cs="Times New Roman"/>
          <w:color w:val="252525"/>
          <w:shd w:val="clear" w:color="auto" w:fill="FFFFFF"/>
        </w:rPr>
        <w:t>Hay que aclarar que Socorrito siempre encontró en mí una respuesta proporcional a su falta. Por ejemplo, la tremenda zurra que me dio mi abuelo el día que ella me delató por lo del parque, fue correspondida, dos días después, con un feo golpe en el cogote que la puso a chillar durante varios minutos.</w:t>
      </w:r>
      <w:r w:rsidRPr="00433DFC">
        <w:rPr>
          <w:rFonts w:ascii="Times New Roman" w:hAnsi="Times New Roman" w:cs="Times New Roman"/>
          <w:color w:val="252525"/>
        </w:rPr>
        <w:br/>
      </w:r>
      <w:r w:rsidRPr="00433DFC">
        <w:rPr>
          <w:rFonts w:ascii="Times New Roman" w:hAnsi="Times New Roman" w:cs="Times New Roman"/>
          <w:color w:val="252525"/>
          <w:shd w:val="clear" w:color="auto" w:fill="FFFFFF"/>
        </w:rPr>
        <w:t>Siempre me desquité de ella, aunque no fuera en forma inmediata. No recuerdo que le haya pasado una sola ofensa por alto: siesta que me dañaba Socorrito a las tres de la tarde, estaba debidamente vengada a las cinco o, a más tardar, a la mañana del día siguiente. Esto no resultaba tan difícil, porque a pesar de que Socorrito siempre huía a las carreras, tarde o temprano regresaba.</w:t>
      </w:r>
      <w:r w:rsidRPr="00433DFC">
        <w:rPr>
          <w:rFonts w:ascii="Times New Roman" w:hAnsi="Times New Roman" w:cs="Times New Roman"/>
          <w:color w:val="252525"/>
        </w:rPr>
        <w:br/>
      </w:r>
      <w:r w:rsidRPr="00433DFC">
        <w:rPr>
          <w:rFonts w:ascii="Times New Roman" w:hAnsi="Times New Roman" w:cs="Times New Roman"/>
          <w:color w:val="252525"/>
          <w:shd w:val="clear" w:color="auto" w:fill="FFFFFF"/>
        </w:rPr>
        <w:lastRenderedPageBreak/>
        <w:t>La verdad sea dicha: muchas veces fui más brusco de lo que ella había sido conmigo. Y, sin embargo, no me arrepentía, porque la gracia no estaba sólo en ajustarle las cuentas sino en amedrentarla para que nunca más se apareciera por mi vista. Vano empeño: después de mi golpe, venía su llanto; luego, el retiro de ella hacia su casa y al rato estaba de nuevo al lado mío, como si nada, dispuesta a una nueva maldad.</w:t>
      </w:r>
      <w:r w:rsidRPr="00433DFC">
        <w:rPr>
          <w:rFonts w:ascii="Times New Roman" w:hAnsi="Times New Roman" w:cs="Times New Roman"/>
          <w:color w:val="252525"/>
        </w:rPr>
        <w:br/>
      </w:r>
      <w:r w:rsidRPr="00433DFC">
        <w:rPr>
          <w:rFonts w:ascii="Times New Roman" w:hAnsi="Times New Roman" w:cs="Times New Roman"/>
          <w:color w:val="252525"/>
          <w:shd w:val="clear" w:color="auto" w:fill="FFFFFF"/>
        </w:rPr>
        <w:t>Socorrito Pino tenía un cabello negro y abundante. “Un cabello lindo”, decía la gente. Bueno, eso sería cuando estaba seco, porque cuando estaba mojado, recién peinado, llevaba una horrible raya torcida en la mitad. En todo caso, la atracción que yo sentía por ese pelo no parecía estética sino vandálica: allí me cobraba todos los desmanes de su dueña. La muchacha vestía con descuido, siempre descalza y siempre con los dobladillos del vestido zafados. Aparte, daba la impresión de estar siempre sucia. Yo sentía muchísima rabia cuando mis tías decían que era bonita.</w:t>
      </w:r>
      <w:r w:rsidRPr="00433DFC">
        <w:rPr>
          <w:rFonts w:ascii="Times New Roman" w:hAnsi="Times New Roman" w:cs="Times New Roman"/>
          <w:color w:val="252525"/>
        </w:rPr>
        <w:br/>
      </w:r>
      <w:r w:rsidRPr="00433DFC">
        <w:rPr>
          <w:rFonts w:ascii="Times New Roman" w:hAnsi="Times New Roman" w:cs="Times New Roman"/>
          <w:color w:val="252525"/>
          <w:shd w:val="clear" w:color="auto" w:fill="FFFFFF"/>
        </w:rPr>
        <w:t>Con sus dientes pasaba algo parecido: todo el mundo decía que eran bellos, menos yo, que simplemente los veía como un arma despreciable. La situación llegó al punto en que yo le pegaba hasta cuando no me hacía nada, sólo por su repelencia de existir y colocarse a mi lado con ese aire de niñita autosuficiente. No sé por qué Socorrito nunca se quejó ante su hermano Fernando, un gigantón de quince años que tenía atemorizado a medio pueblo de Arenal. Confieso que esa posibilidad me producía pánico.</w:t>
      </w:r>
      <w:r w:rsidRPr="00433DFC">
        <w:rPr>
          <w:rFonts w:ascii="Times New Roman" w:hAnsi="Times New Roman" w:cs="Times New Roman"/>
          <w:color w:val="252525"/>
        </w:rPr>
        <w:br/>
      </w:r>
      <w:r w:rsidRPr="00433DFC">
        <w:rPr>
          <w:rFonts w:ascii="Times New Roman" w:hAnsi="Times New Roman" w:cs="Times New Roman"/>
          <w:color w:val="252525"/>
          <w:shd w:val="clear" w:color="auto" w:fill="FFFFFF"/>
        </w:rPr>
        <w:t xml:space="preserve">Una vez, estaba yo jugando parqués, solo, y ella se arrimó, agarró los dados y terminó metida en el juego, sin tener la cortesía de dejarme ganar, como recompensa por haberle aceptado su descarada </w:t>
      </w:r>
      <w:proofErr w:type="spellStart"/>
      <w:r w:rsidRPr="00433DFC">
        <w:rPr>
          <w:rFonts w:ascii="Times New Roman" w:hAnsi="Times New Roman" w:cs="Times New Roman"/>
          <w:color w:val="252525"/>
          <w:shd w:val="clear" w:color="auto" w:fill="FFFFFF"/>
        </w:rPr>
        <w:t>autoinvitación</w:t>
      </w:r>
      <w:proofErr w:type="spellEnd"/>
      <w:r w:rsidRPr="00433DFC">
        <w:rPr>
          <w:rFonts w:ascii="Times New Roman" w:hAnsi="Times New Roman" w:cs="Times New Roman"/>
          <w:color w:val="252525"/>
          <w:shd w:val="clear" w:color="auto" w:fill="FFFFFF"/>
        </w:rPr>
        <w:t xml:space="preserve"> a la mesa. Lo peor no fue eso, sino que se burló de mi derrota con verdadera desconsideración.</w:t>
      </w:r>
      <w:r w:rsidRPr="00433DFC">
        <w:rPr>
          <w:rFonts w:ascii="Times New Roman" w:hAnsi="Times New Roman" w:cs="Times New Roman"/>
          <w:color w:val="252525"/>
        </w:rPr>
        <w:br/>
      </w:r>
      <w:r w:rsidRPr="00433DFC">
        <w:rPr>
          <w:rFonts w:ascii="Times New Roman" w:hAnsi="Times New Roman" w:cs="Times New Roman"/>
          <w:color w:val="252525"/>
          <w:shd w:val="clear" w:color="auto" w:fill="FFFFFF"/>
        </w:rPr>
        <w:t>Ese día la mordí en un brazo, le dije que me dejara en paz y, como si fuera poco, me mofé de su manera de pronunciar las palabras. Ella se fue llorando con histeria, como siempre. Y, también como siempre, con una aparente mansedumbre en la mirada, como si el malo fuera yo, como si ella no fuera capaz de matar una mosca. Eso era, en realidad, lo más raro: que ni cuando lloraba por mis castigos ni cuando ella me hacía una maldad a mí, había en sus ojos ninguna gota de rencor.</w:t>
      </w:r>
      <w:r w:rsidRPr="00433DFC">
        <w:rPr>
          <w:rFonts w:ascii="Times New Roman" w:hAnsi="Times New Roman" w:cs="Times New Roman"/>
          <w:color w:val="252525"/>
        </w:rPr>
        <w:br/>
      </w:r>
      <w:r w:rsidRPr="00433DFC">
        <w:rPr>
          <w:rFonts w:ascii="Times New Roman" w:hAnsi="Times New Roman" w:cs="Times New Roman"/>
          <w:color w:val="252525"/>
          <w:shd w:val="clear" w:color="auto" w:fill="FFFFFF"/>
        </w:rPr>
        <w:t>En menos de media hora volvió a la carga, con más bríos y con nuevas insolencias: yo dormía en el cuarto de mi tía Libia, y Socorrito me arrancó de la siesta con un apestoso chorro de vinagre sobre la cara. Esa fue la última vez que la vi y eso fue todo lo que vivimos: una historia de impertinencias, brusquedades y patanería.</w:t>
      </w:r>
      <w:r w:rsidRPr="00433DFC">
        <w:rPr>
          <w:rFonts w:ascii="Times New Roman" w:hAnsi="Times New Roman" w:cs="Times New Roman"/>
          <w:color w:val="252525"/>
        </w:rPr>
        <w:br/>
      </w:r>
      <w:r w:rsidRPr="00433DFC">
        <w:rPr>
          <w:rFonts w:ascii="Times New Roman" w:hAnsi="Times New Roman" w:cs="Times New Roman"/>
          <w:color w:val="252525"/>
          <w:shd w:val="clear" w:color="auto" w:fill="FFFFFF"/>
        </w:rPr>
        <w:t>Así hubiera seguido, quién sabe hasta cuándo, el círculo vicioso, de no ser porque la familia Pino Villalba se trasladó a Cartagena en busca de nuevos aires. Puedo asegurar como que dos y dos son cuatro que a la vuelta de unas horas ya ni me acordaba de que Socorrito Pino existía.</w:t>
      </w:r>
      <w:r w:rsidRPr="00433DFC">
        <w:rPr>
          <w:rFonts w:ascii="Times New Roman" w:hAnsi="Times New Roman" w:cs="Times New Roman"/>
          <w:color w:val="252525"/>
        </w:rPr>
        <w:br/>
      </w:r>
      <w:r w:rsidRPr="00433DFC">
        <w:rPr>
          <w:rFonts w:ascii="Times New Roman" w:hAnsi="Times New Roman" w:cs="Times New Roman"/>
          <w:color w:val="252525"/>
          <w:shd w:val="clear" w:color="auto" w:fill="FFFFFF"/>
        </w:rPr>
        <w:t>Lo que pasó después con nuestras vidas, la de ella y la mía, carece de todo interés. Por lo menos, para este relato. Baste decir que ambos nos alejamos de Arenal.</w:t>
      </w:r>
      <w:r w:rsidRPr="00433DFC">
        <w:rPr>
          <w:rFonts w:ascii="Times New Roman" w:hAnsi="Times New Roman" w:cs="Times New Roman"/>
          <w:color w:val="252525"/>
        </w:rPr>
        <w:br/>
      </w:r>
      <w:r w:rsidRPr="00433DFC">
        <w:rPr>
          <w:rFonts w:ascii="Times New Roman" w:hAnsi="Times New Roman" w:cs="Times New Roman"/>
          <w:color w:val="252525"/>
          <w:shd w:val="clear" w:color="auto" w:fill="FFFFFF"/>
        </w:rPr>
        <w:t>Lo realmente maravilloso de esta historia ocurrió después de casi veinte años, en diciembre de 1995. Fue en la casa de Alberto Ramos, mi abuelo.</w:t>
      </w:r>
      <w:r w:rsidRPr="00433DFC">
        <w:rPr>
          <w:rFonts w:ascii="Times New Roman" w:hAnsi="Times New Roman" w:cs="Times New Roman"/>
          <w:color w:val="252525"/>
        </w:rPr>
        <w:br/>
      </w:r>
      <w:r w:rsidRPr="00433DFC">
        <w:rPr>
          <w:rFonts w:ascii="Times New Roman" w:hAnsi="Times New Roman" w:cs="Times New Roman"/>
          <w:color w:val="252525"/>
          <w:shd w:val="clear" w:color="auto" w:fill="FFFFFF"/>
        </w:rPr>
        <w:t>Cuando llegué, estaba mi abuelo conversando con una mujer que, de lejos, lucía estupenda.</w:t>
      </w:r>
      <w:r w:rsidRPr="00433DFC">
        <w:rPr>
          <w:rFonts w:ascii="Times New Roman" w:hAnsi="Times New Roman" w:cs="Times New Roman"/>
          <w:color w:val="252525"/>
        </w:rPr>
        <w:br/>
      </w:r>
      <w:r w:rsidRPr="00433DFC">
        <w:rPr>
          <w:rFonts w:ascii="Times New Roman" w:hAnsi="Times New Roman" w:cs="Times New Roman"/>
          <w:color w:val="252525"/>
          <w:shd w:val="clear" w:color="auto" w:fill="FFFFFF"/>
        </w:rPr>
        <w:t>¿Sí te acuerdas de ella? –me preguntó mi abuelo con una sonrisa.</w:t>
      </w:r>
      <w:r w:rsidRPr="00433DFC">
        <w:rPr>
          <w:rFonts w:ascii="Times New Roman" w:hAnsi="Times New Roman" w:cs="Times New Roman"/>
          <w:color w:val="252525"/>
        </w:rPr>
        <w:br/>
      </w:r>
      <w:r w:rsidRPr="00433DFC">
        <w:rPr>
          <w:rFonts w:ascii="Times New Roman" w:hAnsi="Times New Roman" w:cs="Times New Roman"/>
          <w:color w:val="252525"/>
          <w:shd w:val="clear" w:color="auto" w:fill="FFFFFF"/>
        </w:rPr>
        <w:t>No lo dudé ni un segundo: era Socorrito Pino, idéntica, como si apenas hubieran traspuesto su cara del pasado a este cuerpo formidable de hoy. Que estuviera igual implicaba que ya desde niña había sido atractiva. Sólo que yo no quise verlo, por la antipatía que sentía por ella. O tal vez fue que no pude verlo, por física torpeza.</w:t>
      </w:r>
      <w:r w:rsidRPr="00433DFC">
        <w:rPr>
          <w:rFonts w:ascii="Times New Roman" w:hAnsi="Times New Roman" w:cs="Times New Roman"/>
          <w:color w:val="252525"/>
        </w:rPr>
        <w:br/>
      </w:r>
      <w:r w:rsidRPr="00433DFC">
        <w:rPr>
          <w:rFonts w:ascii="Times New Roman" w:hAnsi="Times New Roman" w:cs="Times New Roman"/>
          <w:color w:val="252525"/>
          <w:shd w:val="clear" w:color="auto" w:fill="FFFFFF"/>
        </w:rPr>
        <w:t>Sí, claro, ella es Socorrito Pino –dije, un poco aturdido.</w:t>
      </w:r>
      <w:r w:rsidRPr="00433DFC">
        <w:rPr>
          <w:rFonts w:ascii="Times New Roman" w:hAnsi="Times New Roman" w:cs="Times New Roman"/>
          <w:color w:val="252525"/>
        </w:rPr>
        <w:br/>
      </w:r>
      <w:r w:rsidRPr="00433DFC">
        <w:rPr>
          <w:rFonts w:ascii="Times New Roman" w:hAnsi="Times New Roman" w:cs="Times New Roman"/>
          <w:color w:val="252525"/>
          <w:shd w:val="clear" w:color="auto" w:fill="FFFFFF"/>
        </w:rPr>
        <w:t>En cambio la mujer lució fresca, deliciosamente fresca, cuando mi abuelo le preguntó si se acordaba de mí. Su respuesta todavía me sobrecoge el corazón:</w:t>
      </w:r>
      <w:r w:rsidRPr="00433DFC">
        <w:rPr>
          <w:rFonts w:ascii="Times New Roman" w:hAnsi="Times New Roman" w:cs="Times New Roman"/>
          <w:color w:val="252525"/>
        </w:rPr>
        <w:br/>
      </w:r>
      <w:r w:rsidRPr="00433DFC">
        <w:rPr>
          <w:rFonts w:ascii="Times New Roman" w:hAnsi="Times New Roman" w:cs="Times New Roman"/>
          <w:color w:val="252525"/>
          <w:shd w:val="clear" w:color="auto" w:fill="FFFFFF"/>
        </w:rPr>
        <w:t>¿Cómo me voy a olvidar de él, señor Albertico, si fue mi primer novio?</w:t>
      </w:r>
    </w:p>
    <w:p w:rsidR="00433DFC" w:rsidRDefault="00433DFC" w:rsidP="00433DFC">
      <w:pPr>
        <w:jc w:val="both"/>
        <w:rPr>
          <w:b/>
          <w:i/>
        </w:rPr>
      </w:pPr>
      <w:r w:rsidRPr="00433DFC">
        <w:rPr>
          <w:rFonts w:ascii="Times New Roman" w:hAnsi="Times New Roman" w:cs="Times New Roman"/>
          <w:b/>
          <w:i/>
          <w:color w:val="252525"/>
          <w:shd w:val="clear" w:color="auto" w:fill="FFFFFF"/>
        </w:rPr>
        <w:t xml:space="preserve">Alberto Salcedo Ramos. En: </w:t>
      </w:r>
      <w:hyperlink r:id="rId6" w:history="1">
        <w:r w:rsidRPr="00433DFC">
          <w:rPr>
            <w:rStyle w:val="Hipervnculo"/>
            <w:b/>
            <w:i/>
          </w:rPr>
          <w:t>http://www.cronica.com.mx/notas/2016/938769.html</w:t>
        </w:r>
      </w:hyperlink>
    </w:p>
    <w:p w:rsidR="00433DFC" w:rsidRDefault="00433DFC" w:rsidP="00433DFC">
      <w:pPr>
        <w:jc w:val="both"/>
        <w:rPr>
          <w:b/>
          <w:i/>
        </w:rPr>
      </w:pPr>
    </w:p>
    <w:p w:rsidR="00433DFC" w:rsidRPr="00433DFC" w:rsidRDefault="00433DFC" w:rsidP="00433DFC">
      <w:pPr>
        <w:pStyle w:val="Prrafodelista"/>
        <w:numPr>
          <w:ilvl w:val="0"/>
          <w:numId w:val="2"/>
        </w:numPr>
        <w:jc w:val="both"/>
        <w:rPr>
          <w:rFonts w:ascii="Times New Roman" w:hAnsi="Times New Roman" w:cs="Times New Roman"/>
          <w:b/>
          <w:i/>
        </w:rPr>
      </w:pPr>
      <w:r>
        <w:rPr>
          <w:rFonts w:ascii="Times New Roman" w:hAnsi="Times New Roman" w:cs="Times New Roman"/>
        </w:rPr>
        <w:t>Explique por qué este texto es una crónica.</w:t>
      </w:r>
    </w:p>
    <w:p w:rsidR="00433DFC" w:rsidRPr="00947448" w:rsidRDefault="00947448" w:rsidP="00433DFC">
      <w:pPr>
        <w:pStyle w:val="Prrafodelista"/>
        <w:numPr>
          <w:ilvl w:val="0"/>
          <w:numId w:val="2"/>
        </w:numPr>
        <w:jc w:val="both"/>
        <w:rPr>
          <w:rFonts w:ascii="Times New Roman" w:hAnsi="Times New Roman" w:cs="Times New Roman"/>
          <w:b/>
          <w:i/>
        </w:rPr>
      </w:pPr>
      <w:r>
        <w:rPr>
          <w:rFonts w:ascii="Times New Roman" w:hAnsi="Times New Roman" w:cs="Times New Roman"/>
        </w:rPr>
        <w:t>Indique y explique cómo se presentan los elementos de la narración en esta crónica (narrador, espacio, tiempo, personajes, acciones)</w:t>
      </w:r>
    </w:p>
    <w:p w:rsidR="00947448" w:rsidRDefault="00947448" w:rsidP="00947448">
      <w:pPr>
        <w:pStyle w:val="Prrafodelista"/>
        <w:numPr>
          <w:ilvl w:val="0"/>
          <w:numId w:val="1"/>
        </w:numPr>
        <w:jc w:val="both"/>
        <w:rPr>
          <w:rFonts w:ascii="Times New Roman" w:hAnsi="Times New Roman" w:cs="Times New Roman"/>
        </w:rPr>
      </w:pPr>
      <w:r>
        <w:rPr>
          <w:rFonts w:ascii="Times New Roman" w:hAnsi="Times New Roman" w:cs="Times New Roman"/>
        </w:rPr>
        <w:t>Explique las diferencias entre signos verbales y no verbales</w:t>
      </w:r>
    </w:p>
    <w:p w:rsidR="00947448" w:rsidRDefault="00947448" w:rsidP="00947448">
      <w:pPr>
        <w:pStyle w:val="Prrafodelista"/>
        <w:numPr>
          <w:ilvl w:val="0"/>
          <w:numId w:val="1"/>
        </w:numPr>
        <w:jc w:val="both"/>
        <w:rPr>
          <w:rFonts w:ascii="Times New Roman" w:hAnsi="Times New Roman" w:cs="Times New Roman"/>
        </w:rPr>
      </w:pPr>
      <w:r>
        <w:rPr>
          <w:rFonts w:ascii="Times New Roman" w:hAnsi="Times New Roman" w:cs="Times New Roman"/>
        </w:rPr>
        <w:t>Recorte y pegue imágenes que correspondan a señales y a símbolos (por lo menos tres de cada uno) y explique su significado.</w:t>
      </w:r>
    </w:p>
    <w:p w:rsidR="00947448" w:rsidRDefault="00947448" w:rsidP="00947448">
      <w:pPr>
        <w:pStyle w:val="Prrafodelista"/>
        <w:numPr>
          <w:ilvl w:val="0"/>
          <w:numId w:val="1"/>
        </w:numPr>
        <w:jc w:val="both"/>
        <w:rPr>
          <w:rFonts w:ascii="Times New Roman" w:hAnsi="Times New Roman" w:cs="Times New Roman"/>
        </w:rPr>
      </w:pPr>
      <w:r>
        <w:rPr>
          <w:rFonts w:ascii="Times New Roman" w:hAnsi="Times New Roman" w:cs="Times New Roman"/>
        </w:rPr>
        <w:t>Si usted no escribió la crónica la debe presentar como refuerzo.</w:t>
      </w:r>
    </w:p>
    <w:p w:rsidR="00947448" w:rsidRPr="00947448" w:rsidRDefault="00947448" w:rsidP="00947448">
      <w:pPr>
        <w:jc w:val="both"/>
        <w:rPr>
          <w:rFonts w:ascii="Times New Roman" w:hAnsi="Times New Roman" w:cs="Times New Roman"/>
          <w:b/>
        </w:rPr>
      </w:pPr>
      <w:r w:rsidRPr="00947448">
        <w:rPr>
          <w:rFonts w:ascii="Times New Roman" w:hAnsi="Times New Roman" w:cs="Times New Roman"/>
          <w:b/>
        </w:rPr>
        <w:t xml:space="preserve">Nota: </w:t>
      </w:r>
      <w:r>
        <w:rPr>
          <w:rFonts w:ascii="Times New Roman" w:hAnsi="Times New Roman" w:cs="Times New Roman"/>
          <w:b/>
        </w:rPr>
        <w:t>Este refuerzo se debe realizar en hojas de block y presentar el día 24 de marzo. Ese día se hará la evaluación. El porcentaje es 50% taller y 50% evaluación.</w:t>
      </w:r>
      <w:r w:rsidR="009D2621">
        <w:rPr>
          <w:rFonts w:ascii="Times New Roman" w:hAnsi="Times New Roman" w:cs="Times New Roman"/>
          <w:b/>
        </w:rPr>
        <w:t xml:space="preserve"> El taller debe estar completo. Si falta algún punto, pierde. </w:t>
      </w:r>
      <w:r>
        <w:rPr>
          <w:rFonts w:ascii="Times New Roman" w:hAnsi="Times New Roman" w:cs="Times New Roman"/>
          <w:b/>
        </w:rPr>
        <w:t xml:space="preserve"> </w:t>
      </w:r>
    </w:p>
    <w:sectPr w:rsidR="00947448" w:rsidRPr="00947448" w:rsidSect="00433DFC">
      <w:pgSz w:w="12240" w:h="15840" w:code="1"/>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992041"/>
    <w:multiLevelType w:val="hybridMultilevel"/>
    <w:tmpl w:val="36CEFC26"/>
    <w:lvl w:ilvl="0" w:tplc="D534B7A8">
      <w:start w:val="1"/>
      <w:numFmt w:val="lowerLetter"/>
      <w:lvlText w:val="%1."/>
      <w:lvlJc w:val="left"/>
      <w:pPr>
        <w:ind w:left="720" w:hanging="360"/>
      </w:pPr>
      <w:rPr>
        <w:rFonts w:asciiTheme="minorHAnsi" w:hAnsiTheme="minorHAnsi" w:cstheme="minorBid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580A2E49"/>
    <w:multiLevelType w:val="hybridMultilevel"/>
    <w:tmpl w:val="8646C7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DFC"/>
    <w:rsid w:val="00433DFC"/>
    <w:rsid w:val="00947448"/>
    <w:rsid w:val="009D2621"/>
    <w:rsid w:val="00C04EC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33DFC"/>
    <w:pPr>
      <w:ind w:left="720"/>
      <w:contextualSpacing/>
    </w:pPr>
  </w:style>
  <w:style w:type="character" w:styleId="Hipervnculo">
    <w:name w:val="Hyperlink"/>
    <w:basedOn w:val="Fuentedeprrafopredeter"/>
    <w:uiPriority w:val="99"/>
    <w:semiHidden/>
    <w:unhideWhenUsed/>
    <w:rsid w:val="00433DF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33DFC"/>
    <w:pPr>
      <w:ind w:left="720"/>
      <w:contextualSpacing/>
    </w:pPr>
  </w:style>
  <w:style w:type="character" w:styleId="Hipervnculo">
    <w:name w:val="Hyperlink"/>
    <w:basedOn w:val="Fuentedeprrafopredeter"/>
    <w:uiPriority w:val="99"/>
    <w:semiHidden/>
    <w:unhideWhenUsed/>
    <w:rsid w:val="00433D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ronica.com.mx/notas/2016/938769.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1307</Words>
  <Characters>7191</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dc:creator>
  <cp:lastModifiedBy>GLORIA</cp:lastModifiedBy>
  <cp:revision>1</cp:revision>
  <dcterms:created xsi:type="dcterms:W3CDTF">2020-03-09T22:46:00Z</dcterms:created>
  <dcterms:modified xsi:type="dcterms:W3CDTF">2020-03-09T23:08:00Z</dcterms:modified>
</cp:coreProperties>
</file>